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黑体" w:cs="Times New Roman"/>
          <w:color w:val="00000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20"/>
          <w:sz w:val="40"/>
          <w:szCs w:val="40"/>
          <w:highlight w:val="none"/>
        </w:rPr>
        <w:t>自愿放弃公务员身份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snapToGrid/>
        <w:spacing w:line="579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中共大方县委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组织部（大方县人力资源和社会保障局）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现报名参加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年大方县部分机关事业单位公开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工作人员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考试，报考财政全额拨款事业单位管理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（专业技术）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岗位，自愿放弃公务员身份，离开公务员岗位后，按规定履行退出登记备案手续。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年   月 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984" w:right="147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ZDQ1YTI2YmI5NzI5OWU4NGFmOThlM2FlNDFhNTkifQ=="/>
  </w:docVars>
  <w:rsids>
    <w:rsidRoot w:val="2BBE5E8D"/>
    <w:rsid w:val="019D6205"/>
    <w:rsid w:val="065A5EC9"/>
    <w:rsid w:val="0D6E21D0"/>
    <w:rsid w:val="17FA5BFA"/>
    <w:rsid w:val="21D56F9B"/>
    <w:rsid w:val="26AC6D14"/>
    <w:rsid w:val="2BBE5E8D"/>
    <w:rsid w:val="31BD1DAF"/>
    <w:rsid w:val="3F9702D2"/>
    <w:rsid w:val="4BEB4A00"/>
    <w:rsid w:val="506A4CD4"/>
    <w:rsid w:val="54DC0A07"/>
    <w:rsid w:val="584E77CA"/>
    <w:rsid w:val="63CB474F"/>
    <w:rsid w:val="6E837B7E"/>
    <w:rsid w:val="798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qFormat/>
    <w:uiPriority w:val="0"/>
    <w:pPr>
      <w:spacing w:after="120"/>
      <w:jc w:val="both"/>
      <w:textAlignment w:val="baseline"/>
    </w:pPr>
    <w:rPr>
      <w:rFonts w:ascii="仿宋_GB2312" w:hAnsi="仿宋_GB2312" w:eastAsia="仿宋_GB2312" w:cs="Arial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0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2021-03-12T08:22:00Z</dcterms:created>
  <dc:creator>王二小</dc:creator>
  <cp:lastModifiedBy>L：.</cp:lastModifiedBy>
  <cp:lastPrinted>2022-07-15T10:04:00Z</cp:lastPrinted>
  <dcterms:modified xsi:type="dcterms:W3CDTF">2023-02-09T00:53:34Z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99BAB62AF3AC443F85362D5F554008E2</vt:lpwstr>
  </property>
</Properties>
</file>